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A" w:rsidRDefault="00B83F9A" w:rsidP="007A098A">
      <w:pPr>
        <w:pStyle w:val="Heading1"/>
        <w:jc w:val="right"/>
        <w:rPr>
          <w:rFonts w:asciiTheme="minorHAnsi" w:hAnsiTheme="minorHAnsi"/>
          <w:szCs w:val="36"/>
        </w:rPr>
      </w:pPr>
      <w:bookmarkStart w:id="0" w:name="_GoBack"/>
      <w:bookmarkEnd w:id="0"/>
      <w:r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7168380" wp14:editId="75BF8FE7">
            <wp:simplePos x="0" y="0"/>
            <wp:positionH relativeFrom="margin">
              <wp:posOffset>-1038225</wp:posOffset>
            </wp:positionH>
            <wp:positionV relativeFrom="margin">
              <wp:posOffset>-942975</wp:posOffset>
            </wp:positionV>
            <wp:extent cx="11468100" cy="227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11468100" cy="22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90">
        <w:rPr>
          <w:rFonts w:asciiTheme="minorHAnsi" w:hAnsiTheme="minorHAnsi"/>
          <w:b w:val="0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34675" wp14:editId="3E22A915">
                <wp:simplePos x="0" y="0"/>
                <wp:positionH relativeFrom="column">
                  <wp:posOffset>-352425</wp:posOffset>
                </wp:positionH>
                <wp:positionV relativeFrom="paragraph">
                  <wp:posOffset>200025</wp:posOffset>
                </wp:positionV>
                <wp:extent cx="9667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D17B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5.75pt" to="73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" strokecolor="#94b64e [3046]"/>
            </w:pict>
          </mc:Fallback>
        </mc:AlternateContent>
      </w:r>
    </w:p>
    <w:p w:rsidR="0061042B" w:rsidRDefault="00914EAD" w:rsidP="001E2E28">
      <w:pPr>
        <w:rPr>
          <w:rFonts w:asciiTheme="minorHAnsi" w:hAnsiTheme="minorHAnsi"/>
          <w:bCs/>
          <w:sz w:val="28"/>
          <w:szCs w:val="28"/>
        </w:rPr>
      </w:pPr>
      <w:r w:rsidRPr="000E23A9">
        <w:rPr>
          <w:rFonts w:asciiTheme="minorHAnsi" w:hAnsiTheme="minorHAnsi"/>
          <w:b/>
          <w:sz w:val="36"/>
          <w:szCs w:val="36"/>
        </w:rPr>
        <w:t xml:space="preserve">Assessment </w:t>
      </w:r>
      <w:r w:rsidR="009E6326" w:rsidRPr="000E23A9">
        <w:rPr>
          <w:rFonts w:asciiTheme="minorHAnsi" w:hAnsiTheme="minorHAnsi"/>
          <w:b/>
          <w:sz w:val="36"/>
          <w:szCs w:val="36"/>
        </w:rPr>
        <w:t>for learning in STEM teaching</w:t>
      </w:r>
      <w:r w:rsidRPr="000E23A9">
        <w:rPr>
          <w:rFonts w:asciiTheme="minorHAnsi" w:hAnsiTheme="minorHAnsi"/>
          <w:b/>
          <w:sz w:val="36"/>
          <w:szCs w:val="36"/>
        </w:rPr>
        <w:br/>
      </w:r>
      <w:r w:rsidR="00B83F9A">
        <w:rPr>
          <w:rFonts w:asciiTheme="minorHAnsi" w:hAnsiTheme="minorHAnsi"/>
          <w:bCs/>
          <w:sz w:val="28"/>
          <w:szCs w:val="28"/>
        </w:rPr>
        <w:t xml:space="preserve">A </w:t>
      </w:r>
      <w:r w:rsidR="00B83F9A" w:rsidRPr="00B83F9A">
        <w:rPr>
          <w:rFonts w:asciiTheme="minorHAnsi" w:hAnsiTheme="minorHAnsi"/>
          <w:b/>
          <w:bCs/>
          <w:sz w:val="28"/>
          <w:szCs w:val="28"/>
        </w:rPr>
        <w:t>KWL</w:t>
      </w:r>
      <w:r w:rsidR="00B83F9A">
        <w:rPr>
          <w:rFonts w:asciiTheme="minorHAnsi" w:hAnsiTheme="minorHAnsi"/>
          <w:bCs/>
          <w:sz w:val="28"/>
          <w:szCs w:val="28"/>
        </w:rPr>
        <w:t xml:space="preserve"> grid</w:t>
      </w:r>
    </w:p>
    <w:p w:rsidR="00B83F9A" w:rsidRDefault="00B83F9A" w:rsidP="001E2E28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465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4625"/>
        <w:gridCol w:w="4622"/>
      </w:tblGrid>
      <w:tr w:rsidR="00DC19C3" w:rsidTr="00C834F6">
        <w:trPr>
          <w:trHeight w:val="658"/>
          <w:jc w:val="center"/>
        </w:trPr>
        <w:tc>
          <w:tcPr>
            <w:tcW w:w="1667" w:type="pct"/>
            <w:shd w:val="clear" w:color="auto" w:fill="92D18F"/>
          </w:tcPr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What you already </w:t>
            </w:r>
            <w:r w:rsidRPr="00DC19C3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u w:val="single"/>
                <w:lang w:eastAsia="en-GB"/>
              </w:rPr>
              <w:t>know at the start</w:t>
            </w: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 of the session</w:t>
            </w:r>
          </w:p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144"/>
                <w:szCs w:val="144"/>
                <w:lang w:eastAsia="en-GB"/>
              </w:rPr>
              <w:t>K</w:t>
            </w:r>
          </w:p>
        </w:tc>
        <w:tc>
          <w:tcPr>
            <w:tcW w:w="1667" w:type="pct"/>
            <w:shd w:val="clear" w:color="auto" w:fill="92D18F"/>
          </w:tcPr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What you </w:t>
            </w:r>
            <w:r w:rsidRPr="00DC19C3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u w:val="single"/>
                <w:lang w:eastAsia="en-GB"/>
              </w:rPr>
              <w:t>want to learn</w:t>
            </w: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 in the coming session</w:t>
            </w:r>
          </w:p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144"/>
                <w:szCs w:val="144"/>
                <w:lang w:eastAsia="en-GB"/>
              </w:rPr>
              <w:t>W</w:t>
            </w:r>
          </w:p>
        </w:tc>
        <w:tc>
          <w:tcPr>
            <w:tcW w:w="1666" w:type="pct"/>
            <w:shd w:val="clear" w:color="auto" w:fill="92D18F"/>
          </w:tcPr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What you </w:t>
            </w:r>
            <w:r w:rsidRPr="00DC19C3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u w:val="single"/>
                <w:lang w:eastAsia="en-GB"/>
              </w:rPr>
              <w:t>have learned</w:t>
            </w:r>
            <w:r w:rsidRPr="00FE759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en-GB"/>
              </w:rPr>
              <w:t xml:space="preserve"> at the end of the session</w:t>
            </w:r>
          </w:p>
          <w:p w:rsidR="00DC19C3" w:rsidRPr="00FE759D" w:rsidRDefault="00DC19C3" w:rsidP="00337A73">
            <w:pPr>
              <w:spacing w:before="0"/>
              <w:rPr>
                <w:rFonts w:asciiTheme="minorHAnsi" w:eastAsia="Times New Roman" w:hAnsiTheme="minorHAnsi" w:cs="Times New Roman"/>
                <w:lang w:eastAsia="en-GB"/>
              </w:rPr>
            </w:pPr>
            <w:r w:rsidRPr="00FE759D">
              <w:rPr>
                <w:rFonts w:asciiTheme="minorHAnsi" w:eastAsia="Times New Roman" w:hAnsiTheme="minorHAnsi"/>
                <w:color w:val="000000"/>
                <w:sz w:val="144"/>
                <w:szCs w:val="144"/>
                <w:lang w:eastAsia="en-GB"/>
              </w:rPr>
              <w:t>L</w:t>
            </w:r>
          </w:p>
        </w:tc>
      </w:tr>
      <w:tr w:rsidR="00DC19C3" w:rsidTr="00DC19C3">
        <w:trPr>
          <w:trHeight w:val="1631"/>
          <w:jc w:val="center"/>
        </w:trPr>
        <w:tc>
          <w:tcPr>
            <w:tcW w:w="1667" w:type="pct"/>
            <w:vAlign w:val="center"/>
          </w:tcPr>
          <w:p w:rsidR="00DC19C3" w:rsidRP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  <w:r w:rsidRPr="00DC19C3">
              <w:br/>
            </w:r>
          </w:p>
        </w:tc>
        <w:tc>
          <w:tcPr>
            <w:tcW w:w="1667" w:type="pct"/>
            <w:vAlign w:val="center"/>
          </w:tcPr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  <w:p w:rsidR="00DC19C3" w:rsidRP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</w:tc>
        <w:tc>
          <w:tcPr>
            <w:tcW w:w="1666" w:type="pct"/>
            <w:vAlign w:val="center"/>
          </w:tcPr>
          <w:p w:rsidR="00DC19C3" w:rsidRPr="00DC19C3" w:rsidRDefault="00DC19C3" w:rsidP="00337A73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</w:pPr>
          </w:p>
        </w:tc>
      </w:tr>
    </w:tbl>
    <w:p w:rsidR="00DF4BCB" w:rsidRPr="00287344" w:rsidRDefault="00DF4BCB">
      <w:pPr>
        <w:rPr>
          <w:rFonts w:asciiTheme="minorHAnsi" w:hAnsiTheme="minorHAnsi"/>
          <w:sz w:val="22"/>
          <w:szCs w:val="22"/>
        </w:rPr>
      </w:pPr>
    </w:p>
    <w:sectPr w:rsidR="00DF4BCB" w:rsidRPr="00287344" w:rsidSect="00B83F9A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91" w:rsidRDefault="00447391" w:rsidP="00F6249E">
      <w:pPr>
        <w:spacing w:before="0" w:line="240" w:lineRule="auto"/>
      </w:pPr>
      <w:r>
        <w:separator/>
      </w:r>
    </w:p>
  </w:endnote>
  <w:endnote w:type="continuationSeparator" w:id="0">
    <w:p w:rsidR="00447391" w:rsidRDefault="00447391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91" w:rsidRDefault="00447391" w:rsidP="00F6249E">
      <w:pPr>
        <w:spacing w:before="0" w:line="240" w:lineRule="auto"/>
      </w:pPr>
      <w:r>
        <w:separator/>
      </w:r>
    </w:p>
  </w:footnote>
  <w:footnote w:type="continuationSeparator" w:id="0">
    <w:p w:rsidR="00447391" w:rsidRDefault="00447391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CC" w:rsidRDefault="009E14CC" w:rsidP="009E14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F03AD4" wp14:editId="1E0DADDC">
          <wp:extent cx="1943100" cy="72374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2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0421A2"/>
    <w:rsid w:val="000736E5"/>
    <w:rsid w:val="000771D3"/>
    <w:rsid w:val="000A395C"/>
    <w:rsid w:val="000D0E4C"/>
    <w:rsid w:val="000E23A9"/>
    <w:rsid w:val="0012543E"/>
    <w:rsid w:val="0016639A"/>
    <w:rsid w:val="001C2F45"/>
    <w:rsid w:val="001E2E28"/>
    <w:rsid w:val="00273123"/>
    <w:rsid w:val="002774AB"/>
    <w:rsid w:val="00281834"/>
    <w:rsid w:val="00287344"/>
    <w:rsid w:val="002A237B"/>
    <w:rsid w:val="002B2AD9"/>
    <w:rsid w:val="002E56E8"/>
    <w:rsid w:val="00330467"/>
    <w:rsid w:val="00335E03"/>
    <w:rsid w:val="003400F1"/>
    <w:rsid w:val="003B6DEA"/>
    <w:rsid w:val="00401B7B"/>
    <w:rsid w:val="00416AA0"/>
    <w:rsid w:val="00447391"/>
    <w:rsid w:val="004A0C82"/>
    <w:rsid w:val="005348B5"/>
    <w:rsid w:val="0056264E"/>
    <w:rsid w:val="005B0D14"/>
    <w:rsid w:val="005C161B"/>
    <w:rsid w:val="005D2D36"/>
    <w:rsid w:val="0061042B"/>
    <w:rsid w:val="006422C8"/>
    <w:rsid w:val="006528FE"/>
    <w:rsid w:val="006644FA"/>
    <w:rsid w:val="0069423C"/>
    <w:rsid w:val="006F163E"/>
    <w:rsid w:val="006F7C42"/>
    <w:rsid w:val="00730E60"/>
    <w:rsid w:val="00784669"/>
    <w:rsid w:val="007A098A"/>
    <w:rsid w:val="00865E5E"/>
    <w:rsid w:val="00873D7B"/>
    <w:rsid w:val="00880119"/>
    <w:rsid w:val="008875AE"/>
    <w:rsid w:val="00890E90"/>
    <w:rsid w:val="008A55AA"/>
    <w:rsid w:val="008B1712"/>
    <w:rsid w:val="0091059B"/>
    <w:rsid w:val="00914EAD"/>
    <w:rsid w:val="00930117"/>
    <w:rsid w:val="009867A8"/>
    <w:rsid w:val="009E14CC"/>
    <w:rsid w:val="009E31D4"/>
    <w:rsid w:val="009E6326"/>
    <w:rsid w:val="00A36CF5"/>
    <w:rsid w:val="00A43021"/>
    <w:rsid w:val="00AB2299"/>
    <w:rsid w:val="00AD1B4C"/>
    <w:rsid w:val="00AD3173"/>
    <w:rsid w:val="00AD4ECB"/>
    <w:rsid w:val="00AD7E5E"/>
    <w:rsid w:val="00AE752A"/>
    <w:rsid w:val="00B21143"/>
    <w:rsid w:val="00B23E4E"/>
    <w:rsid w:val="00B3772F"/>
    <w:rsid w:val="00B73992"/>
    <w:rsid w:val="00B7564E"/>
    <w:rsid w:val="00B83F9A"/>
    <w:rsid w:val="00BE4C15"/>
    <w:rsid w:val="00BF7C01"/>
    <w:rsid w:val="00C43089"/>
    <w:rsid w:val="00C86B35"/>
    <w:rsid w:val="00CA132B"/>
    <w:rsid w:val="00CA19CD"/>
    <w:rsid w:val="00D00D33"/>
    <w:rsid w:val="00D179A0"/>
    <w:rsid w:val="00DB5228"/>
    <w:rsid w:val="00DC19C3"/>
    <w:rsid w:val="00DC1E90"/>
    <w:rsid w:val="00DD717A"/>
    <w:rsid w:val="00DF4BCB"/>
    <w:rsid w:val="00DF57D8"/>
    <w:rsid w:val="00E057DF"/>
    <w:rsid w:val="00E209F2"/>
    <w:rsid w:val="00E609B5"/>
    <w:rsid w:val="00EB66B1"/>
    <w:rsid w:val="00F25F44"/>
    <w:rsid w:val="00F367F1"/>
    <w:rsid w:val="00F419B2"/>
    <w:rsid w:val="00F6249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80939-233A-41C9-A7F5-EDF32FE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867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6" w:space="0" w:color="9BBB59" w:themeColor="accent3"/>
        <w:left w:val="single" w:sz="6" w:space="0" w:color="9BBB59" w:themeColor="accent3"/>
        <w:bottom w:val="single" w:sz="6" w:space="0" w:color="9BBB59" w:themeColor="accent3"/>
        <w:right w:val="single" w:sz="6" w:space="0" w:color="9BBB59" w:themeColor="accent3"/>
        <w:insideH w:val="single" w:sz="6" w:space="0" w:color="9BBB59" w:themeColor="accent3"/>
        <w:insideV w:val="single" w:sz="6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E31D4"/>
    <w:pPr>
      <w:spacing w:after="0" w:line="240" w:lineRule="auto"/>
    </w:pPr>
    <w:tblPr>
      <w:tblStyleRowBandSize w:val="1"/>
      <w:tblStyleColBandSize w:val="1"/>
      <w:tblBorders>
        <w:top w:val="single" w:sz="6" w:space="0" w:color="9BBB59" w:themeColor="accent3"/>
        <w:left w:val="single" w:sz="6" w:space="0" w:color="9BBB59" w:themeColor="accent3"/>
        <w:bottom w:val="single" w:sz="6" w:space="0" w:color="9BBB59" w:themeColor="accent3"/>
        <w:right w:val="single" w:sz="6" w:space="0" w:color="9BBB59" w:themeColor="accent3"/>
        <w:insideH w:val="single" w:sz="6" w:space="0" w:color="9BBB59" w:themeColor="accent3"/>
        <w:insideV w:val="single" w:sz="6" w:space="0" w:color="9BBB59" w:themeColor="accent3"/>
      </w:tblBorders>
    </w:tblPr>
    <w:tcPr>
      <w:shd w:val="clear" w:color="auto" w:fill="EAF1DD" w:themeFill="accent3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B83F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BasicParagraph">
    <w:name w:val="[Basic Paragraph]"/>
    <w:basedOn w:val="Normal"/>
    <w:uiPriority w:val="99"/>
    <w:rsid w:val="00DC19C3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0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1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A6E2-716B-411D-A0DF-1F424084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Livesey</dc:creator>
  <cp:lastModifiedBy>Paul Browning</cp:lastModifiedBy>
  <cp:revision>5</cp:revision>
  <cp:lastPrinted>2015-02-18T12:16:00Z</cp:lastPrinted>
  <dcterms:created xsi:type="dcterms:W3CDTF">2015-02-20T08:58:00Z</dcterms:created>
  <dcterms:modified xsi:type="dcterms:W3CDTF">2016-02-09T05:03:00Z</dcterms:modified>
</cp:coreProperties>
</file>